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pic="http://schemas.openxmlformats.org/drawingml/2006/picture" xmlns:wp14="http://schemas.microsoft.com/office/word/2010/wordprocessingDrawing" xmlns:wpg="http://schemas.microsoft.com/office/word/2010/wordprocessingGroup" xmlns:w14="http://schemas.microsoft.com/office/word/2010/wordml" xmlns:sl="http://schemas.openxmlformats.org/schemaLibrary/2006/main" xmlns:wps="http://schemas.microsoft.com/office/word/2010/wordprocessingShape" xmlns:wp="http://schemas.openxmlformats.org/drawingml/2006/wordprocessingDrawing" xmlns:dgm="http://schemas.openxmlformats.org/drawingml/2006/diagram" xmlns:wpc="http://schemas.microsoft.com/office/word/2010/wordprocessingCanvas" xmlns:a="http://schemas.openxmlformats.org/drawingml/2006/main" xmlns:c="http://schemas.openxmlformats.org/drawingml/2006/chart" xmlns:mc="http://schemas.openxmlformats.org/markup-compatibility/2006" xmlns:m="http://schemas.openxmlformats.org/officeDocument/2006/math" xmlns:o="urn:schemas-microsoft-com:office:office" xmlns:p="http://schemas.openxmlformats.org/presentationml/2006/main" xmlns:s="http://schemas.openxmlformats.org/officeDocument/2006/sharedTypes" xmlns:r="http://schemas.openxmlformats.org/officeDocument/2006/relationships" xmlns:w="http://schemas.openxmlformats.org/wordprocessingml/2006/main" xmlns:v="urn:schemas-microsoft-com:vml" mc:Ignorable="w14 wp14">
  <w:body>
    <w:p>
      <w:pPr>
        <w:jc w:val="center"/>
        <w:rPr>
          <w:rFonts w:ascii="Times New Roman" w:hAnsi="Times New Roman"/>
          <w:b w:val="1"/>
          <w:sz w:val="44"/>
          <w:szCs w:val="44"/>
          <w:lang w:bidi="ar_SA" w:eastAsia="en_US" w:val="ru_RU"/>
        </w:rPr>
      </w:pPr>
      <w:r>
        <w:rPr>
          <w:rFonts w:ascii="Times New Roman" w:hAnsi="Times New Roman"/>
          <w:b w:val="1"/>
          <w:sz w:val="44"/>
          <w:szCs w:val="44"/>
        </w:rPr>
        <w:t xml:space="preserve">Отчет депутата Одесского городского совета </w:t>
      </w:r>
      <w:r>
        <w:rPr>
          <w:rFonts w:ascii="Times New Roman" w:hAnsi="Times New Roman"/>
          <w:b w:val="1"/>
          <w:sz w:val="44"/>
          <w:szCs w:val="44"/>
        </w:rPr>
        <w:t>Неугодникова</w:t>
      </w:r>
      <w:r>
        <w:rPr>
          <w:rFonts w:ascii="Times New Roman" w:hAnsi="Times New Roman"/>
          <w:b w:val="1"/>
          <w:sz w:val="44"/>
          <w:szCs w:val="44"/>
        </w:rPr>
        <w:t xml:space="preserve"> А. А. за 201</w:t>
      </w:r>
      <w:r>
        <w:rPr>
          <w:rFonts w:ascii="Times New Roman" w:hAnsi="Times New Roman"/>
          <w:b w:val="1"/>
          <w:sz w:val="44"/>
          <w:szCs w:val="44"/>
        </w:rPr>
        <w:t>9</w:t>
      </w:r>
      <w:r>
        <w:rPr>
          <w:rFonts w:ascii="Times New Roman" w:hAnsi="Times New Roman"/>
          <w:b w:val="1"/>
          <w:sz w:val="44"/>
          <w:szCs w:val="44"/>
        </w:rPr>
        <w:t xml:space="preserve"> год</w:t>
      </w:r>
    </w:p>
    <w:p>
      <w:pPr>
        <w:spacing w:line="360" w:lineRule="auto"/>
        <w:rPr>
          <w:rFonts w:ascii="Times New Roman" w:hAnsi="Times New Roman"/>
          <w:b w:val="1"/>
          <w:sz w:val="28"/>
          <w:szCs w:val="28"/>
          <w:lang w:bidi="ar_SA" w:eastAsia="en_US" w:val="ru_RU"/>
        </w:rPr>
      </w:pPr>
    </w:p>
    <w:p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bidi="ar_SA" w:eastAsia="en_US" w:val="ru_RU"/>
        </w:rPr>
      </w:pPr>
      <w:r>
        <w:rPr>
          <w:rFonts w:ascii="Times New Roman" w:hAnsi="Times New Roman"/>
          <w:sz w:val="28"/>
          <w:szCs w:val="28"/>
        </w:rPr>
        <w:t xml:space="preserve">За отчетный период в общественную приемную депутата </w:t>
      </w:r>
      <w:r>
        <w:rPr>
          <w:rFonts w:ascii="Times New Roman" w:hAnsi="Times New Roman"/>
          <w:sz w:val="28"/>
          <w:szCs w:val="28"/>
        </w:rPr>
        <w:t>Неугодникова</w:t>
      </w:r>
      <w:r>
        <w:rPr>
          <w:rFonts w:ascii="Times New Roman" w:hAnsi="Times New Roman"/>
          <w:sz w:val="28"/>
          <w:szCs w:val="28"/>
        </w:rPr>
        <w:t xml:space="preserve"> А.А. обратилось </w:t>
      </w:r>
      <w:r>
        <w:rPr>
          <w:rFonts w:ascii="Times New Roman" w:hAnsi="Times New Roman"/>
          <w:sz w:val="28"/>
          <w:szCs w:val="28"/>
        </w:rPr>
        <w:t>450</w:t>
      </w:r>
      <w:r>
        <w:rPr>
          <w:rFonts w:ascii="Times New Roman" w:hAnsi="Times New Roman"/>
          <w:sz w:val="28"/>
          <w:szCs w:val="28"/>
        </w:rPr>
        <w:t xml:space="preserve"> человек. Положительно рассмотрено 130 заявлений, находятся в работе 60, по остальным получены ответы и разъяснения исполнительных органов местного самоуправления. </w:t>
      </w:r>
    </w:p>
    <w:p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bidi="ar_SA" w:eastAsia="en_US" w:val="ru_RU"/>
        </w:rPr>
      </w:pPr>
    </w:p>
    <w:p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bidi="ar_SA" w:eastAsia="en_US" w:val="ru_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отчетный период проделана следующая работа:</w:t>
      </w:r>
    </w:p>
    <w:p>
      <w:pPr>
        <w:pStyle w:val="a3"/>
        <w:spacing w:line="360" w:lineRule="auto"/>
        <w:ind w:left="720"/>
        <w:rPr>
          <w:rStyle w:val="a"/>
          <w:rFonts w:ascii="Times New Roman" w:hAnsi="Times New Roman"/>
          <w:sz w:val="28"/>
          <w:szCs w:val="28"/>
          <w:lang w:bidi="ar_SA" w:eastAsia="en_US" w:val="ru_RU"/>
        </w:rPr>
      </w:pPr>
    </w:p>
    <w:p>
      <w:pPr>
        <w:pStyle w:val="a3"/>
        <w:spacing w:line="360" w:lineRule="auto"/>
        <w:ind w:left="720"/>
        <w:jc w:val="left"/>
        <w:rPr>
          <w:rStyle w:val="a"/>
          <w:rFonts w:ascii="Times New Roman" w:hAnsi="Times New Roman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1"/>
          <w:sz w:val="28"/>
          <w:szCs w:val="28"/>
        </w:rPr>
        <w:t>1. Оказание содействия в получении материальной помощи на лечение, оздоровление и компенсацию коммунальных платежей по муниципальной программе.</w:t>
      </w:r>
    </w:p>
    <w:p>
      <w:pPr>
        <w:pStyle w:val="a3"/>
        <w:spacing w:line="360" w:lineRule="auto"/>
        <w:ind w:left="720"/>
        <w:rPr>
          <w:rStyle w:val="a"/>
          <w:rFonts w:ascii="Times New Roman" w:hAnsi="Times New Roman"/>
          <w:sz w:val="28"/>
          <w:szCs w:val="28"/>
          <w:lang w:bidi="ar_SA" w:eastAsia="en_US" w:val="ru_RU"/>
        </w:rPr>
      </w:pPr>
      <w:r>
        <w:rPr>
          <w:rFonts w:ascii="Times New Roman" w:hAnsi="Times New Roman"/>
          <w:sz w:val="28"/>
          <w:szCs w:val="28"/>
        </w:rPr>
        <w:t>Ежедневно в мою приемную приходят десятки людей, которые нуждаются в помощи. Люди обращаются с разными просьбами и проблемами, и мы стараемся их поддержать. Есть вопросы, по которым необходимо принимать быстрые, неотложные решение и оказывать помощь, есть вопросы, которые мне одному решить не под силу. Поэтому я придерживаюсь мнения, что необходимо объединяться вместе для оказания помощи нуждающимся, развития города и делать все возможное, чтобы жизнь людей стала лучше. За этот год было оказано содействие в получении материальной помощи на лечение, оздоровление и компенсацию коммунальных платежей по муниципальной программе гражданам города Одесса на общую сумму более 50 тыс. грн.</w:t>
      </w:r>
    </w:p>
    <w:p>
      <w:pPr>
        <w:pStyle w:val="a3"/>
        <w:spacing w:line="360" w:lineRule="auto"/>
        <w:ind w:left="1342"/>
        <w:jc w:val="both"/>
        <w:rPr>
          <w:rStyle w:val="a"/>
          <w:rFonts w:ascii="Times New Roman" w:hAnsi="Times New Roman"/>
          <w:b w:val="1"/>
          <w:sz w:val="28"/>
          <w:szCs w:val="28"/>
          <w:lang w:bidi="ar_SA" w:eastAsia="en_US" w:val="ru_RU"/>
        </w:rPr>
      </w:pPr>
    </w:p>
    <w:p>
      <w:pPr>
        <w:spacing w:line="360" w:lineRule="auto"/>
        <w:ind w:left="1342"/>
        <w:jc w:val="both"/>
        <w:rPr>
          <w:rFonts w:ascii="Times New Roman" w:hAnsi="Times New Roman"/>
          <w:b w:val="1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1"/>
          <w:sz w:val="28"/>
          <w:szCs w:val="28"/>
        </w:rPr>
        <w:t>2. Выполнение работ по внутреннему ремонту в домах, ремонт кровли:</w:t>
      </w:r>
    </w:p>
    <w:p>
      <w:pPr>
        <w:spacing w:line="360" w:lineRule="auto"/>
        <w:ind w:left="1342"/>
        <w:jc w:val="both"/>
        <w:rPr>
          <w:rFonts w:ascii="Times New Roman" w:hAnsi="Times New Roman"/>
          <w:b w:val="1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1"/>
          <w:sz w:val="28"/>
          <w:szCs w:val="28"/>
        </w:rPr>
        <w:t> </w:t>
      </w:r>
    </w:p>
    <w:p>
      <w:pPr>
        <w:spacing w:line="360" w:lineRule="auto"/>
        <w:ind w:left="1342"/>
        <w:jc w:val="both"/>
        <w:rPr>
          <w:rFonts w:ascii="Times New Roman" w:hAnsi="Times New Roman"/>
          <w:b w:val="0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1"/>
          <w:sz w:val="28"/>
          <w:szCs w:val="28"/>
        </w:rPr>
        <w:t xml:space="preserve">• </w:t>
      </w:r>
      <w:r>
        <w:rPr>
          <w:rFonts w:ascii="Times New Roman" w:hAnsi="Times New Roman"/>
          <w:b w:val="0"/>
          <w:sz w:val="28"/>
          <w:szCs w:val="28"/>
        </w:rPr>
        <w:t>Фонтанская дорога 51А (стяжка пола возле 4-й парадной);</w:t>
      </w:r>
    </w:p>
    <w:p>
      <w:pPr>
        <w:spacing w:line="360" w:lineRule="auto"/>
        <w:ind w:left="1342"/>
        <w:jc w:val="both"/>
        <w:rPr>
          <w:rFonts w:ascii="Times New Roman" w:hAnsi="Times New Roman"/>
          <w:b w:val="0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0"/>
          <w:sz w:val="28"/>
          <w:szCs w:val="28"/>
        </w:rPr>
        <w:t>• Фонтанская дорога 51А (отделка  откосов после установки окон);</w:t>
      </w:r>
    </w:p>
    <w:p>
      <w:pPr>
        <w:spacing w:line="360" w:lineRule="auto"/>
        <w:ind w:left="1342"/>
        <w:jc w:val="both"/>
        <w:rPr>
          <w:rFonts w:ascii="Times New Roman" w:hAnsi="Times New Roman"/>
          <w:b w:val="0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0"/>
          <w:sz w:val="28"/>
          <w:szCs w:val="28"/>
        </w:rPr>
        <w:t>• Фонтанская дорога 67А (ремонт кровли над лифтовой шахтой);</w:t>
      </w:r>
    </w:p>
    <w:p>
      <w:pPr>
        <w:spacing w:line="360" w:lineRule="auto"/>
        <w:ind w:left="1342"/>
        <w:jc w:val="both"/>
        <w:rPr>
          <w:rFonts w:ascii="Times New Roman" w:hAnsi="Times New Roman"/>
          <w:b w:val="0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0"/>
          <w:sz w:val="28"/>
          <w:szCs w:val="28"/>
        </w:rPr>
        <w:t>• Фонтанская дорога 53 (поточный ремонт 3-й парадной);</w:t>
      </w:r>
    </w:p>
    <w:p>
      <w:pPr>
        <w:spacing w:line="360" w:lineRule="auto"/>
        <w:ind w:left="1342"/>
        <w:jc w:val="both"/>
        <w:rPr>
          <w:rFonts w:ascii="Times New Roman" w:hAnsi="Times New Roman"/>
          <w:b w:val="0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0"/>
          <w:sz w:val="28"/>
          <w:szCs w:val="28"/>
        </w:rPr>
        <w:t>• Фонтанская дорога 53 (частичный ремонт кровли);</w:t>
      </w:r>
    </w:p>
    <w:p>
      <w:pPr>
        <w:spacing w:line="360" w:lineRule="auto"/>
        <w:ind w:left="1342"/>
        <w:jc w:val="both"/>
        <w:rPr>
          <w:rFonts w:ascii="Times New Roman" w:hAnsi="Times New Roman"/>
          <w:b w:val="0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0"/>
          <w:sz w:val="28"/>
          <w:szCs w:val="28"/>
        </w:rPr>
        <w:t>• Фонтанская дорога 61 (ремонт кровли);</w:t>
      </w:r>
    </w:p>
    <w:p>
      <w:pPr>
        <w:spacing w:line="360" w:lineRule="auto"/>
        <w:ind w:left="1342"/>
        <w:jc w:val="both"/>
        <w:rPr>
          <w:rFonts w:ascii="Times New Roman" w:hAnsi="Times New Roman"/>
          <w:b w:val="0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0"/>
          <w:sz w:val="28"/>
          <w:szCs w:val="28"/>
        </w:rPr>
        <w:t>• Фонтанская дорога 61 (ремонт системы отвода сточных вод);</w:t>
      </w:r>
    </w:p>
    <w:p>
      <w:pPr>
        <w:spacing w:line="360" w:lineRule="auto"/>
        <w:ind w:left="1342"/>
        <w:jc w:val="both"/>
        <w:rPr>
          <w:rFonts w:ascii="Times New Roman" w:hAnsi="Times New Roman"/>
          <w:b w:val="0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0"/>
          <w:sz w:val="28"/>
          <w:szCs w:val="28"/>
        </w:rPr>
        <w:t>• пер. Светлый 14 (капитальный ремонт парадной).</w:t>
      </w:r>
    </w:p>
    <w:p>
      <w:pPr>
        <w:spacing w:line="360" w:lineRule="auto"/>
        <w:ind w:left="1342"/>
        <w:jc w:val="both"/>
        <w:rPr>
          <w:rFonts w:ascii="Times New Roman" w:hAnsi="Times New Roman"/>
          <w:b w:val="1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0"/>
          <w:sz w:val="28"/>
          <w:szCs w:val="28"/>
        </w:rPr>
        <w:t> </w:t>
      </w:r>
    </w:p>
    <w:p>
      <w:pPr>
        <w:spacing w:line="360" w:lineRule="auto"/>
        <w:ind w:left="1342"/>
        <w:jc w:val="both"/>
        <w:rPr>
          <w:rFonts w:ascii="Times New Roman" w:hAnsi="Times New Roman"/>
          <w:b w:val="1"/>
          <w:sz w:val="28"/>
          <w:szCs w:val="28"/>
          <w:lang w:bidi="ar_SA" w:eastAsia="en_US" w:val="ru_RU"/>
        </w:rPr>
      </w:pPr>
    </w:p>
    <w:p>
      <w:pPr>
        <w:spacing w:line="360" w:lineRule="auto"/>
        <w:ind w:left="1342"/>
        <w:jc w:val="both"/>
        <w:rPr>
          <w:rFonts w:ascii="Times New Roman" w:hAnsi="Times New Roman"/>
          <w:b w:val="1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1"/>
          <w:sz w:val="28"/>
          <w:szCs w:val="28"/>
        </w:rPr>
        <w:t>3. Выполнение работ по замене окон на лестничных клетках в жилых домах за средства депутатского фонда:  </w:t>
      </w:r>
    </w:p>
    <w:p>
      <w:pPr>
        <w:spacing w:line="360" w:lineRule="auto"/>
        <w:ind w:left="1342"/>
        <w:jc w:val="both"/>
        <w:rPr>
          <w:rFonts w:ascii="Times New Roman" w:hAnsi="Times New Roman"/>
          <w:b w:val="1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1"/>
          <w:sz w:val="28"/>
          <w:szCs w:val="28"/>
        </w:rPr>
        <w:t> </w:t>
      </w:r>
    </w:p>
    <w:p>
      <w:pPr>
        <w:spacing w:line="360" w:lineRule="auto"/>
        <w:ind w:left="1342"/>
        <w:jc w:val="both"/>
        <w:rPr>
          <w:rFonts w:ascii="Times New Roman" w:hAnsi="Times New Roman"/>
          <w:b w:val="0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1"/>
          <w:sz w:val="28"/>
          <w:szCs w:val="28"/>
        </w:rPr>
        <w:t xml:space="preserve">• </w:t>
      </w:r>
      <w:r>
        <w:rPr>
          <w:rFonts w:ascii="Times New Roman" w:hAnsi="Times New Roman"/>
          <w:b w:val="0"/>
          <w:sz w:val="28"/>
          <w:szCs w:val="28"/>
        </w:rPr>
        <w:t>ул. Посмитного 25/1;</w:t>
      </w:r>
    </w:p>
    <w:p>
      <w:pPr>
        <w:spacing w:line="360" w:lineRule="auto"/>
        <w:ind w:left="1342"/>
        <w:jc w:val="both"/>
        <w:rPr>
          <w:rFonts w:ascii="Times New Roman" w:hAnsi="Times New Roman"/>
          <w:b w:val="0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0"/>
          <w:sz w:val="28"/>
          <w:szCs w:val="28"/>
        </w:rPr>
        <w:t>• ул. Посмитного 25/2;</w:t>
      </w:r>
    </w:p>
    <w:p>
      <w:pPr>
        <w:spacing w:line="360" w:lineRule="auto"/>
        <w:ind w:left="1342"/>
        <w:jc w:val="both"/>
        <w:rPr>
          <w:rFonts w:ascii="Times New Roman" w:hAnsi="Times New Roman"/>
          <w:b w:val="0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0"/>
          <w:sz w:val="28"/>
          <w:szCs w:val="28"/>
        </w:rPr>
        <w:t>• ул. Посмитного 25/3;</w:t>
      </w:r>
    </w:p>
    <w:p>
      <w:pPr>
        <w:spacing w:line="360" w:lineRule="auto"/>
        <w:ind w:left="1342"/>
        <w:jc w:val="both"/>
        <w:rPr>
          <w:rFonts w:ascii="Times New Roman" w:hAnsi="Times New Roman"/>
          <w:b w:val="0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0"/>
          <w:sz w:val="28"/>
          <w:szCs w:val="28"/>
        </w:rPr>
        <w:t>• ул. Посмитного 25/4.</w:t>
      </w:r>
    </w:p>
    <w:p>
      <w:pPr>
        <w:spacing w:line="360" w:lineRule="auto"/>
        <w:ind w:left="1342"/>
        <w:jc w:val="both"/>
        <w:rPr>
          <w:rFonts w:ascii="Times New Roman" w:hAnsi="Times New Roman"/>
          <w:b w:val="1"/>
          <w:sz w:val="28"/>
          <w:szCs w:val="28"/>
          <w:lang w:bidi="ar_SA" w:eastAsia="en_US" w:val="ru_RU"/>
        </w:rPr>
      </w:pPr>
    </w:p>
    <w:p>
      <w:pPr>
        <w:spacing w:line="360" w:lineRule="auto"/>
        <w:ind w:left="1342"/>
        <w:jc w:val="both"/>
        <w:rPr>
          <w:rFonts w:ascii="Times New Roman" w:hAnsi="Times New Roman"/>
          <w:b w:val="1"/>
          <w:sz w:val="28"/>
          <w:szCs w:val="28"/>
          <w:lang w:bidi="ar_SA" w:eastAsia="en_US" w:val="ru_RU"/>
        </w:rPr>
      </w:pPr>
    </w:p>
    <w:p>
      <w:pPr>
        <w:spacing w:line="360" w:lineRule="auto"/>
        <w:ind w:left="1342"/>
        <w:jc w:val="both"/>
        <w:rPr>
          <w:rFonts w:ascii="Times New Roman" w:hAnsi="Times New Roman"/>
          <w:b w:val="1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1"/>
          <w:sz w:val="28"/>
          <w:szCs w:val="28"/>
        </w:rPr>
        <w:t>4. Содействие в замене, модернизации, диспетчеризации лифтов в рамках городской программы:</w:t>
      </w:r>
    </w:p>
    <w:p>
      <w:pPr>
        <w:spacing w:line="360" w:lineRule="auto"/>
        <w:ind w:left="1342"/>
        <w:jc w:val="both"/>
        <w:rPr>
          <w:rFonts w:ascii="Times New Roman" w:hAnsi="Times New Roman"/>
          <w:b w:val="1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1"/>
          <w:sz w:val="28"/>
          <w:szCs w:val="28"/>
        </w:rPr>
        <w:t> </w:t>
      </w:r>
    </w:p>
    <w:p>
      <w:pPr>
        <w:spacing w:line="360" w:lineRule="auto"/>
        <w:ind w:left="1342"/>
        <w:jc w:val="both"/>
        <w:rPr>
          <w:rFonts w:ascii="Times New Roman" w:hAnsi="Times New Roman"/>
          <w:b w:val="0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0"/>
          <w:sz w:val="28"/>
          <w:szCs w:val="28"/>
        </w:rPr>
        <w:t>• пер. Светлый, 8 (3 ед.);</w:t>
      </w:r>
    </w:p>
    <w:p>
      <w:pPr>
        <w:spacing w:line="360" w:lineRule="auto"/>
        <w:ind w:left="1342"/>
        <w:jc w:val="both"/>
        <w:rPr>
          <w:rFonts w:ascii="Times New Roman" w:hAnsi="Times New Roman"/>
          <w:b w:val="0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0"/>
          <w:sz w:val="28"/>
          <w:szCs w:val="28"/>
        </w:rPr>
        <w:t>• пер. Леваневского, 9А (2 ед.).</w:t>
      </w:r>
    </w:p>
    <w:p>
      <w:pPr>
        <w:spacing w:line="360" w:lineRule="auto"/>
        <w:ind w:left="1342"/>
        <w:jc w:val="both"/>
        <w:rPr>
          <w:rFonts w:ascii="Times New Roman" w:hAnsi="Times New Roman"/>
          <w:b w:val="1"/>
          <w:sz w:val="28"/>
          <w:szCs w:val="28"/>
          <w:lang w:bidi="ar_SA" w:eastAsia="en_US" w:val="ru_RU"/>
        </w:rPr>
      </w:pPr>
    </w:p>
    <w:p>
      <w:pPr>
        <w:spacing w:line="360" w:lineRule="auto"/>
        <w:ind w:left="1342"/>
        <w:jc w:val="both"/>
        <w:rPr>
          <w:rFonts w:ascii="Times New Roman" w:hAnsi="Times New Roman"/>
          <w:b w:val="1"/>
          <w:sz w:val="28"/>
          <w:szCs w:val="28"/>
          <w:lang w:bidi="ar_SA" w:eastAsia="en_US" w:val="ru_RU"/>
        </w:rPr>
      </w:pPr>
    </w:p>
    <w:p>
      <w:pPr>
        <w:spacing w:line="360" w:lineRule="auto"/>
        <w:ind w:left="1342"/>
        <w:jc w:val="both"/>
        <w:rPr>
          <w:rFonts w:ascii="Times New Roman" w:hAnsi="Times New Roman"/>
          <w:b w:val="1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1"/>
          <w:sz w:val="28"/>
          <w:szCs w:val="28"/>
        </w:rPr>
        <w:t>5. Содействие в реализации проекта Общественного бюджета по установке мини-футбольной и мини-волейбольной площадок в парке «Юность» и благоустройству прилегающей территории</w:t>
      </w:r>
    </w:p>
    <w:p>
      <w:pPr>
        <w:spacing w:line="360" w:lineRule="auto"/>
        <w:ind w:left="1342"/>
        <w:jc w:val="both"/>
        <w:rPr>
          <w:rFonts w:ascii="Times New Roman" w:hAnsi="Times New Roman"/>
          <w:b w:val="1"/>
          <w:sz w:val="28"/>
          <w:szCs w:val="28"/>
          <w:lang w:bidi="ar_SA" w:eastAsia="en_US" w:val="ru_RU"/>
        </w:rPr>
      </w:pPr>
    </w:p>
    <w:p>
      <w:pPr>
        <w:spacing w:line="360" w:lineRule="auto"/>
        <w:ind w:left="1342"/>
        <w:jc w:val="both"/>
        <w:rPr>
          <w:rFonts w:ascii="Times New Roman" w:hAnsi="Times New Roman"/>
          <w:b w:val="1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1"/>
          <w:sz w:val="28"/>
          <w:szCs w:val="28"/>
        </w:rPr>
        <w:t>6. Выполнение работ по санитарной подрезке поврежденных деревьев, удаление сухостойных:</w:t>
      </w:r>
    </w:p>
    <w:p>
      <w:pPr>
        <w:spacing w:line="360" w:lineRule="auto"/>
        <w:ind w:left="1342"/>
        <w:jc w:val="both"/>
        <w:rPr>
          <w:rFonts w:ascii="Times New Roman" w:hAnsi="Times New Roman"/>
          <w:b w:val="1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1"/>
          <w:sz w:val="28"/>
          <w:szCs w:val="28"/>
        </w:rPr>
        <w:t> </w:t>
      </w:r>
    </w:p>
    <w:p>
      <w:pPr>
        <w:spacing w:line="360" w:lineRule="auto"/>
        <w:ind w:left="1342"/>
        <w:jc w:val="both"/>
        <w:rPr>
          <w:rFonts w:ascii="Times New Roman" w:hAnsi="Times New Roman"/>
          <w:b w:val="0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1"/>
          <w:sz w:val="28"/>
          <w:szCs w:val="28"/>
        </w:rPr>
        <w:t xml:space="preserve">• </w:t>
      </w:r>
      <w:r>
        <w:rPr>
          <w:rFonts w:ascii="Times New Roman" w:hAnsi="Times New Roman"/>
          <w:b w:val="0"/>
          <w:sz w:val="28"/>
          <w:szCs w:val="28"/>
        </w:rPr>
        <w:t>пер. Леваневского, 9;</w:t>
      </w:r>
    </w:p>
    <w:p>
      <w:pPr>
        <w:spacing w:line="360" w:lineRule="auto"/>
        <w:ind w:left="1342"/>
        <w:jc w:val="both"/>
        <w:rPr>
          <w:rFonts w:ascii="Times New Roman" w:hAnsi="Times New Roman"/>
          <w:b w:val="0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0"/>
          <w:sz w:val="28"/>
          <w:szCs w:val="28"/>
        </w:rPr>
        <w:t>• Фонтанская дорога 53;</w:t>
      </w:r>
    </w:p>
    <w:p>
      <w:pPr>
        <w:spacing w:line="360" w:lineRule="auto"/>
        <w:ind w:left="1342"/>
        <w:jc w:val="both"/>
        <w:rPr>
          <w:rFonts w:ascii="Times New Roman" w:hAnsi="Times New Roman"/>
          <w:b w:val="0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0"/>
          <w:sz w:val="28"/>
          <w:szCs w:val="28"/>
        </w:rPr>
        <w:t>• ул. Посмитного 25/1;</w:t>
      </w:r>
    </w:p>
    <w:p>
      <w:pPr>
        <w:spacing w:line="360" w:lineRule="auto"/>
        <w:ind w:left="1342"/>
        <w:jc w:val="both"/>
        <w:rPr>
          <w:rFonts w:ascii="Times New Roman" w:hAnsi="Times New Roman"/>
          <w:b w:val="0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0"/>
          <w:sz w:val="28"/>
          <w:szCs w:val="28"/>
        </w:rPr>
        <w:t>• пер. Светлый 8;</w:t>
      </w:r>
    </w:p>
    <w:p>
      <w:pPr>
        <w:spacing w:line="360" w:lineRule="auto"/>
        <w:ind w:left="1342"/>
        <w:jc w:val="both"/>
        <w:rPr>
          <w:rFonts w:ascii="Times New Roman" w:hAnsi="Times New Roman"/>
          <w:b w:val="0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0"/>
          <w:sz w:val="28"/>
          <w:szCs w:val="28"/>
        </w:rPr>
        <w:t>• пер. Светлый 14;</w:t>
      </w:r>
    </w:p>
    <w:p>
      <w:pPr>
        <w:spacing w:line="360" w:lineRule="auto"/>
        <w:ind w:left="1342"/>
        <w:jc w:val="both"/>
        <w:rPr>
          <w:rFonts w:ascii="Times New Roman" w:hAnsi="Times New Roman"/>
          <w:b w:val="1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0"/>
          <w:sz w:val="28"/>
          <w:szCs w:val="28"/>
        </w:rPr>
        <w:t>• пер. Северный 14.</w:t>
      </w:r>
    </w:p>
    <w:p>
      <w:pPr>
        <w:spacing w:line="360" w:lineRule="auto"/>
        <w:ind w:left="1342"/>
        <w:jc w:val="both"/>
        <w:rPr>
          <w:rFonts w:ascii="Times New Roman" w:hAnsi="Times New Roman"/>
          <w:b w:val="1"/>
          <w:sz w:val="28"/>
          <w:szCs w:val="28"/>
          <w:lang w:bidi="ar_SA" w:eastAsia="en_US" w:val="ru_RU"/>
        </w:rPr>
      </w:pPr>
    </w:p>
    <w:p>
      <w:pPr>
        <w:spacing w:line="360" w:lineRule="auto"/>
        <w:ind w:left="1342"/>
        <w:jc w:val="both"/>
        <w:rPr>
          <w:rFonts w:ascii="Times New Roman" w:hAnsi="Times New Roman"/>
          <w:b w:val="1"/>
          <w:sz w:val="28"/>
          <w:szCs w:val="28"/>
          <w:lang w:bidi="ar_SA" w:eastAsia="en_US" w:val="ru_RU"/>
        </w:rPr>
      </w:pPr>
    </w:p>
    <w:p>
      <w:pPr>
        <w:spacing w:line="360" w:lineRule="auto"/>
        <w:ind w:left="1342"/>
        <w:jc w:val="both"/>
        <w:rPr>
          <w:rFonts w:ascii="Times New Roman" w:hAnsi="Times New Roman"/>
          <w:b w:val="1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1"/>
          <w:sz w:val="28"/>
          <w:szCs w:val="28"/>
        </w:rPr>
        <w:t>7. Благоустройство придомовых территорий, создание условий для физического и культурного развития жителей и гостей города:</w:t>
      </w:r>
    </w:p>
    <w:p>
      <w:pPr>
        <w:spacing w:line="360" w:lineRule="auto"/>
        <w:ind w:left="1342"/>
        <w:jc w:val="both"/>
        <w:rPr>
          <w:rFonts w:ascii="Times New Roman" w:hAnsi="Times New Roman"/>
          <w:b w:val="1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1"/>
          <w:sz w:val="28"/>
          <w:szCs w:val="28"/>
        </w:rPr>
        <w:t> </w:t>
      </w:r>
    </w:p>
    <w:p>
      <w:pPr>
        <w:spacing w:line="360" w:lineRule="auto"/>
        <w:ind w:left="1342"/>
        <w:jc w:val="both"/>
        <w:rPr>
          <w:rFonts w:ascii="Times New Roman" w:hAnsi="Times New Roman"/>
          <w:b w:val="0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1"/>
          <w:sz w:val="28"/>
          <w:szCs w:val="28"/>
        </w:rPr>
        <w:t xml:space="preserve">• </w:t>
      </w:r>
      <w:r>
        <w:rPr>
          <w:rFonts w:ascii="Times New Roman" w:hAnsi="Times New Roman"/>
          <w:b w:val="0"/>
          <w:sz w:val="28"/>
          <w:szCs w:val="28"/>
        </w:rPr>
        <w:t>пер. Леваневского, 9 (субботник);</w:t>
      </w:r>
    </w:p>
    <w:p>
      <w:pPr>
        <w:spacing w:line="360" w:lineRule="auto"/>
        <w:ind w:left="1342"/>
        <w:jc w:val="both"/>
        <w:rPr>
          <w:rFonts w:ascii="Times New Roman" w:hAnsi="Times New Roman"/>
          <w:b w:val="0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0"/>
          <w:sz w:val="28"/>
          <w:szCs w:val="28"/>
        </w:rPr>
        <w:t>• пер. Леваневского, 9 (установка лавочек);</w:t>
      </w:r>
    </w:p>
    <w:p>
      <w:pPr>
        <w:spacing w:line="360" w:lineRule="auto"/>
        <w:ind w:left="1342"/>
        <w:jc w:val="both"/>
        <w:rPr>
          <w:rFonts w:ascii="Times New Roman" w:hAnsi="Times New Roman"/>
          <w:b w:val="0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0"/>
          <w:sz w:val="28"/>
          <w:szCs w:val="28"/>
        </w:rPr>
        <w:t>• пер. Леваневского, 9 (установка баскетбольных колец на площадке);</w:t>
      </w:r>
    </w:p>
    <w:p>
      <w:pPr>
        <w:spacing w:line="360" w:lineRule="auto"/>
        <w:ind w:left="1342"/>
        <w:jc w:val="both"/>
        <w:rPr>
          <w:rFonts w:ascii="Times New Roman" w:hAnsi="Times New Roman"/>
          <w:b w:val="0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0"/>
          <w:sz w:val="28"/>
          <w:szCs w:val="28"/>
        </w:rPr>
        <w:t>• Фонтанская дорога 51А (субботник);</w:t>
      </w:r>
    </w:p>
    <w:p>
      <w:pPr>
        <w:spacing w:line="360" w:lineRule="auto"/>
        <w:ind w:left="1342"/>
        <w:jc w:val="both"/>
        <w:rPr>
          <w:rFonts w:ascii="Times New Roman" w:hAnsi="Times New Roman"/>
          <w:b w:val="0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0"/>
          <w:sz w:val="28"/>
          <w:szCs w:val="28"/>
        </w:rPr>
        <w:t>• Фонтанская дорога 51А (ремонт и покраска лавочек);</w:t>
      </w:r>
    </w:p>
    <w:p>
      <w:pPr>
        <w:spacing w:line="360" w:lineRule="auto"/>
        <w:ind w:left="1342"/>
        <w:jc w:val="both"/>
        <w:rPr>
          <w:rFonts w:ascii="Times New Roman" w:hAnsi="Times New Roman"/>
          <w:b w:val="0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0"/>
          <w:sz w:val="28"/>
          <w:szCs w:val="28"/>
        </w:rPr>
        <w:t>• ул. Посмитного 25/1 (субботник);</w:t>
      </w:r>
    </w:p>
    <w:p>
      <w:pPr>
        <w:spacing w:line="360" w:lineRule="auto"/>
        <w:ind w:left="1342"/>
        <w:jc w:val="both"/>
        <w:rPr>
          <w:rFonts w:ascii="Times New Roman" w:hAnsi="Times New Roman"/>
          <w:b w:val="0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0"/>
          <w:sz w:val="28"/>
          <w:szCs w:val="28"/>
        </w:rPr>
        <w:t>• ул. Посмитного 25/1 (установка лавочек);</w:t>
      </w:r>
    </w:p>
    <w:p>
      <w:pPr>
        <w:spacing w:line="360" w:lineRule="auto"/>
        <w:ind w:left="1342"/>
        <w:jc w:val="both"/>
        <w:rPr>
          <w:rFonts w:ascii="Times New Roman" w:hAnsi="Times New Roman"/>
          <w:b w:val="0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0"/>
          <w:sz w:val="28"/>
          <w:szCs w:val="28"/>
        </w:rPr>
        <w:t>• пер. Светлый 8 (субботник);</w:t>
      </w:r>
    </w:p>
    <w:p>
      <w:pPr>
        <w:spacing w:line="360" w:lineRule="auto"/>
        <w:ind w:left="1342"/>
        <w:jc w:val="both"/>
        <w:rPr>
          <w:rFonts w:ascii="Times New Roman" w:hAnsi="Times New Roman"/>
          <w:b w:val="0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0"/>
          <w:sz w:val="28"/>
          <w:szCs w:val="28"/>
        </w:rPr>
        <w:t>• пер. Светлый 8 (ремонт и покраска детской площадки);</w:t>
      </w:r>
    </w:p>
    <w:p>
      <w:pPr>
        <w:spacing w:line="360" w:lineRule="auto"/>
        <w:ind w:left="1342"/>
        <w:jc w:val="both"/>
        <w:rPr>
          <w:rFonts w:ascii="Times New Roman" w:hAnsi="Times New Roman"/>
          <w:b w:val="0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0"/>
          <w:sz w:val="28"/>
          <w:szCs w:val="28"/>
        </w:rPr>
        <w:t>• пер. Светлый 14 (субботник);</w:t>
      </w:r>
    </w:p>
    <w:p>
      <w:pPr>
        <w:spacing w:line="360" w:lineRule="auto"/>
        <w:ind w:left="1342"/>
        <w:jc w:val="both"/>
        <w:rPr>
          <w:rFonts w:ascii="Times New Roman" w:hAnsi="Times New Roman"/>
          <w:b w:val="0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0"/>
          <w:sz w:val="28"/>
          <w:szCs w:val="28"/>
        </w:rPr>
        <w:t>• пер. Аркадиевский 4 (субботник);</w:t>
      </w:r>
    </w:p>
    <w:p>
      <w:pPr>
        <w:spacing w:line="360" w:lineRule="auto"/>
        <w:ind w:left="1342"/>
        <w:jc w:val="both"/>
        <w:rPr>
          <w:rFonts w:ascii="Times New Roman" w:hAnsi="Times New Roman"/>
          <w:b w:val="1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0"/>
          <w:sz w:val="28"/>
          <w:szCs w:val="28"/>
        </w:rPr>
        <w:t>• Фонтанская дорога 63 (субботник).</w:t>
      </w:r>
    </w:p>
    <w:p>
      <w:pPr>
        <w:spacing w:line="360" w:lineRule="auto"/>
        <w:ind w:left="1342"/>
        <w:jc w:val="both"/>
        <w:rPr>
          <w:rFonts w:ascii="Times New Roman" w:hAnsi="Times New Roman"/>
          <w:b w:val="1"/>
          <w:sz w:val="28"/>
          <w:szCs w:val="28"/>
          <w:lang w:bidi="ar_SA" w:eastAsia="en_US" w:val="ru_RU"/>
        </w:rPr>
      </w:pPr>
    </w:p>
    <w:p>
      <w:pPr>
        <w:spacing w:line="360" w:lineRule="auto"/>
        <w:ind w:left="1342"/>
        <w:jc w:val="both"/>
        <w:rPr>
          <w:rFonts w:ascii="Times New Roman" w:hAnsi="Times New Roman"/>
          <w:b w:val="1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1"/>
          <w:sz w:val="28"/>
          <w:szCs w:val="28"/>
        </w:rPr>
        <w:t>8. Выполнение работ по установке детской площадки за средства депутатского фонда:</w:t>
      </w:r>
    </w:p>
    <w:p>
      <w:pPr>
        <w:spacing w:line="360" w:lineRule="auto"/>
        <w:ind w:left="1342"/>
        <w:jc w:val="both"/>
        <w:rPr>
          <w:rFonts w:ascii="Times New Roman" w:hAnsi="Times New Roman"/>
          <w:b w:val="0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1"/>
          <w:sz w:val="28"/>
          <w:szCs w:val="28"/>
        </w:rPr>
        <w:t xml:space="preserve">• </w:t>
      </w:r>
      <w:r>
        <w:rPr>
          <w:rFonts w:ascii="Times New Roman" w:hAnsi="Times New Roman"/>
          <w:b w:val="0"/>
          <w:sz w:val="28"/>
          <w:szCs w:val="28"/>
        </w:rPr>
        <w:t>пер. Леваневского, 9;</w:t>
      </w:r>
    </w:p>
    <w:p>
      <w:pPr>
        <w:spacing w:line="360" w:lineRule="auto"/>
        <w:ind w:left="1342"/>
        <w:jc w:val="both"/>
        <w:rPr>
          <w:rFonts w:ascii="Times New Roman" w:hAnsi="Times New Roman"/>
          <w:b w:val="0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0"/>
          <w:sz w:val="28"/>
          <w:szCs w:val="28"/>
        </w:rPr>
        <w:t>• Фонтанская дорога, 39.</w:t>
      </w:r>
    </w:p>
    <w:p>
      <w:pPr>
        <w:spacing w:line="360" w:lineRule="auto"/>
        <w:ind w:left="1342"/>
        <w:jc w:val="both"/>
        <w:rPr>
          <w:rFonts w:ascii="Times New Roman" w:hAnsi="Times New Roman"/>
          <w:b w:val="1"/>
          <w:sz w:val="28"/>
          <w:szCs w:val="28"/>
          <w:lang w:bidi="ar_SA" w:eastAsia="en_US" w:val="ru_RU"/>
        </w:rPr>
      </w:pPr>
    </w:p>
    <w:p>
      <w:pPr>
        <w:spacing w:line="360" w:lineRule="auto"/>
        <w:ind w:left="1342"/>
        <w:jc w:val="both"/>
        <w:rPr>
          <w:rFonts w:ascii="Times New Roman" w:hAnsi="Times New Roman"/>
          <w:b w:val="1"/>
          <w:sz w:val="28"/>
          <w:szCs w:val="28"/>
          <w:lang w:bidi="ar_SA" w:eastAsia="en_US" w:val="ru_RU"/>
        </w:rPr>
      </w:pPr>
      <w:r>
        <w:rPr>
          <w:rFonts w:ascii="Times New Roman" w:hAnsi="Times New Roman"/>
          <w:b w:val="1"/>
          <w:sz w:val="28"/>
          <w:szCs w:val="28"/>
        </w:rPr>
        <w:t>9. Проведение детских и семейных праздников</w:t>
      </w:r>
    </w:p>
    <w:p>
      <w:pPr>
        <w:spacing w:line="360" w:lineRule="auto"/>
        <w:ind w:left="1342"/>
        <w:jc w:val="both"/>
        <w:rPr>
          <w:rFonts w:ascii="Times New Roman" w:hAnsi="Times New Roman"/>
          <w:b w:val="1"/>
          <w:sz w:val="28"/>
          <w:szCs w:val="28"/>
          <w:lang w:bidi="ar_SA" w:eastAsia="en_US" w:val="ru_RU"/>
        </w:rPr>
      </w:pPr>
    </w:p>
    <w:sectPr>
      <w:pgSz w:h="16838" w:w="11906"/>
      <w:pgMar w:bottom="1134" w:footer="708" w:gutter="0" w:header="708" w:left="1701" w:right="850" w:top="113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pic="http://schemas.openxmlformats.org/drawingml/2006/picture" xmlns:wp14="http://schemas.microsoft.com/office/word/2010/wordprocessingDrawing" xmlns:wpg="http://schemas.microsoft.com/office/word/2010/wordprocessingGroup" xmlns:w14="http://schemas.microsoft.com/office/word/2010/wordml" xmlns:sl="http://schemas.openxmlformats.org/schemaLibrary/2006/main" xmlns:wps="http://schemas.microsoft.com/office/word/2010/wordprocessingShape" xmlns:wp="http://schemas.openxmlformats.org/drawingml/2006/wordprocessingDrawing" xmlns:dgm="http://schemas.openxmlformats.org/drawingml/2006/diagram" xmlns:wpc="http://schemas.microsoft.com/office/word/2010/wordprocessingCanvas" xmlns:a="http://schemas.openxmlformats.org/drawingml/2006/main" xmlns:c="http://schemas.openxmlformats.org/drawingml/2006/chart" xmlns:mc="http://schemas.openxmlformats.org/markup-compatibility/2006" xmlns:m="http://schemas.openxmlformats.org/officeDocument/2006/math" xmlns:o="urn:schemas-microsoft-com:office:office" xmlns:p="http://schemas.openxmlformats.org/presentationml/2006/main" xmlns:s="http://schemas.openxmlformats.org/officeDocument/2006/sharedTypes" xmlns:r="http://schemas.openxmlformats.org/officeDocument/2006/relationships" xmlns:w="http://schemas.openxmlformats.org/wordprocessingml/2006/main" xmlns:v="urn:schemas-microsoft-com:vml">
  <w:abstractNum w:abstractNumId="0">
    <w:multiLevelType w:val="hybridMultilevel"/>
    <w:tmpl w:val="C5E8E636"/>
    <w:numStyleLink w:val=""/>
    <w:lvl w:ilvl="0">
      <w:start w:val="1"/>
      <w:numFmt w:val="bullet"/>
      <w:lvlText w:val=""/>
      <w:lvlJc w:val="left"/>
      <w:pPr>
        <w:ind w:hanging="360" w:left="2989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367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3087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807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527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247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967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687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407"/>
      </w:pPr>
      <w:rPr>
        <w:rFonts w:ascii="Wingdings" w:hAnsi="Wingdings"/>
      </w:rPr>
    </w:lvl>
  </w:abstractNum>
  <w:abstractNum w:abstractNumId="1">
    <w:multiLevelType w:val="hybridMultilevel"/>
    <w:tmpl w:val="4B6E086C"/>
    <w:numStyleLink w:val=""/>
    <w:lvl w:ilvl="0">
      <w:start w:val="1"/>
      <w:numFmt w:val="bullet"/>
      <w:lvlText w:val=""/>
      <w:lvlJc w:val="left"/>
      <w:pPr>
        <w:ind w:hanging="360" w:left="2062"/>
      </w:pPr>
      <w:rPr>
        <w:rFonts w:ascii="Symbol" w:hAnsi="Symbol"/>
        <w:sz w:val="24"/>
        <w:szCs w:val="24"/>
      </w:rPr>
    </w:lvl>
    <w:lvl w:ilvl="1">
      <w:start w:val="1"/>
      <w:numFmt w:val="bullet"/>
      <w:lvlText w:val="o"/>
      <w:lvlJc w:val="left"/>
      <w:pPr>
        <w:ind w:hanging="360" w:left="2782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3502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4222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942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662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6382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7102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822"/>
      </w:pPr>
      <w:rPr>
        <w:rFonts w:ascii="Wingdings" w:hAnsi="Wingdings"/>
      </w:rPr>
    </w:lvl>
  </w:abstractNum>
  <w:abstractNum w:abstractNumId="2">
    <w:multiLevelType w:val="hybridMultilevel"/>
    <w:tmpl w:val="D7F0D364"/>
    <w:numStyleLink w:val=""/>
    <w:lvl w:ilvl="0">
      <w:start w:val="1"/>
      <w:numFmt w:val="bullet"/>
      <w:lvlText w:val=""/>
      <w:lvlJc w:val="left"/>
      <w:pPr>
        <w:ind w:hanging="360" w:left="2062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782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3502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4222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942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662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6382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7102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822"/>
      </w:pPr>
      <w:rPr>
        <w:rFonts w:ascii="Wingdings" w:hAnsi="Wingdings"/>
      </w:rPr>
    </w:lvl>
  </w:abstractNum>
  <w:abstractNum w:abstractNumId="3">
    <w:multiLevelType w:val="hybridMultilevel"/>
    <w:tmpl w:val="954E67BE"/>
    <w:numStyleLink w:val=""/>
    <w:lvl w:ilvl="0">
      <w:start w:val="1"/>
      <w:numFmt w:val="bullet"/>
      <w:lvlText w:val=""/>
      <w:lvlJc w:val="left"/>
      <w:pPr>
        <w:ind w:hanging="360" w:left="1440"/>
      </w:pPr>
      <w:rPr>
        <w:rFonts w:ascii="Symbol" w:hAnsi="Symbol"/>
        <w:b w:val="1"/>
      </w:rPr>
    </w:lvl>
    <w:lvl w:ilvl="1">
      <w:start w:val="1"/>
      <w:numFmt w:val="decimal"/>
      <w:lvlText w:val="%2."/>
      <w:lvlJc w:val="left"/>
      <w:pPr>
        <w:tabs>
          <w:tab w:leader="none" w:pos="1440" w:val="num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num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num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num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num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num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num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num"/>
        </w:tabs>
        <w:ind w:hanging="360" w:left="6480"/>
      </w:pPr>
    </w:lvl>
  </w:abstractNum>
  <w:abstractNum w:abstractNumId="4">
    <w:multiLevelType w:val="hybridMultilevel"/>
    <w:tmpl w:val="042C4CFE"/>
    <w:numStyleLink w:val=""/>
    <w:lvl w:ilvl="0">
      <w:start w:val="1"/>
      <w:numFmt w:val="bullet"/>
      <w:lvlText w:val=""/>
      <w:lvlJc w:val="left"/>
      <w:pPr>
        <w:ind w:hanging="360" w:left="2989"/>
      </w:pPr>
      <w:rPr>
        <w:rFonts w:ascii="Symbol" w:hAnsi="Symbol"/>
        <w:sz w:val="24"/>
        <w:szCs w:val="24"/>
      </w:rPr>
    </w:lvl>
    <w:lvl w:ilvl="1">
      <w:start w:val="1"/>
      <w:numFmt w:val="bullet"/>
      <w:lvlText w:val=""/>
      <w:lvlJc w:val="left"/>
      <w:pPr>
        <w:ind w:hanging="360" w:left="2062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ind w:hanging="360" w:left="3087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807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527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247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967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687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407"/>
      </w:pPr>
      <w:rPr>
        <w:rFonts w:ascii="Wingdings" w:hAnsi="Wingdings"/>
      </w:rPr>
    </w:lvl>
  </w:abstractNum>
  <w:abstractNum w:abstractNumId="5">
    <w:multiLevelType w:val="hybridMultilevel"/>
    <w:tmpl w:val="25E66F2A"/>
    <w:numStyleLink w:val=""/>
    <w:lvl w:ilvl="0">
      <w:start w:val="1"/>
      <w:numFmt w:val="decimal"/>
      <w:lvlText w:val="%1."/>
      <w:lvlJc w:val="left"/>
      <w:pPr>
        <w:ind w:hanging="360" w:left="927"/>
      </w:pPr>
      <w:rPr>
        <w:b w:val="1"/>
      </w:rPr>
    </w:lvl>
    <w:lvl w:ilvl="1">
      <w:start w:val="1"/>
      <w:numFmt w:val="decimal"/>
      <w:lvlText w:val="%2."/>
      <w:lvlJc w:val="left"/>
      <w:pPr>
        <w:tabs>
          <w:tab w:leader="none" w:pos="1440" w:val="num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num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num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num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num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num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num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num"/>
        </w:tabs>
        <w:ind w:hanging="360" w:left="6480"/>
      </w:pPr>
    </w:lvl>
  </w:abstractNum>
  <w:abstractNum w:abstractNumId="6">
    <w:multiLevelType w:val="hybridMultilevel"/>
    <w:tmpl w:val="14043276"/>
    <w:numStyleLink w:val=""/>
    <w:lvl w:ilvl="0">
      <w:start w:val="1"/>
      <w:numFmt w:val="bullet"/>
      <w:lvlText w:val=""/>
      <w:lvlJc w:val="left"/>
      <w:pPr>
        <w:ind w:hanging="360" w:left="1647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leader="none" w:pos="1440" w:val="num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num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num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num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num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num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num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num"/>
        </w:tabs>
        <w:ind w:hanging="360" w:left="6480"/>
      </w:pPr>
    </w:lvl>
  </w:abstractNum>
  <w:abstractNum w:abstractNumId="7">
    <w:multiLevelType w:val="hybridMultilevel"/>
    <w:tmpl w:val="00000000"/>
    <w:numStyleLink w:val=""/>
    <w:lvl w:ilvl="0">
      <w:start w:val="1"/>
      <w:numFmt w:val="bullet"/>
      <w:lvlText w:val="●"/>
      <w:lvlJc w:val="left"/>
      <w:pPr>
        <w:tabs>
          <w:tab w:leader="none" w:pos="1440" w:val="num"/>
        </w:tabs>
        <w:ind w:hanging="360" w:left="1440"/>
      </w:pPr>
    </w:lvl>
    <w:lvl w:ilvl="1">
      <w:start w:val="1"/>
      <w:numFmt w:val="bullet"/>
      <w:lvlText w:val="○"/>
      <w:lvlJc w:val="left"/>
      <w:pPr>
        <w:tabs>
          <w:tab w:leader="none" w:pos="2160" w:val="num"/>
        </w:tabs>
        <w:ind w:hanging="360" w:left="2160"/>
      </w:pPr>
    </w:lvl>
    <w:lvl w:ilvl="2">
      <w:start w:val="1"/>
      <w:numFmt w:val="bullet"/>
      <w:lvlText w:val="■"/>
      <w:lvlJc w:val="left"/>
      <w:pPr>
        <w:tabs>
          <w:tab w:leader="none" w:pos="2880" w:val="num"/>
        </w:tabs>
        <w:ind w:hanging="360" w:left="2880"/>
      </w:pPr>
    </w:lvl>
    <w:lvl w:ilvl="3">
      <w:start w:val="1"/>
      <w:numFmt w:val="bullet"/>
      <w:lvlText w:val="●"/>
      <w:lvlJc w:val="left"/>
      <w:pPr>
        <w:tabs>
          <w:tab w:leader="none" w:pos="3600" w:val="num"/>
        </w:tabs>
        <w:ind w:hanging="360" w:left="3600"/>
      </w:pPr>
    </w:lvl>
    <w:lvl w:ilvl="4">
      <w:start w:val="1"/>
      <w:numFmt w:val="bullet"/>
      <w:lvlText w:val="○"/>
      <w:lvlJc w:val="left"/>
      <w:pPr>
        <w:tabs>
          <w:tab w:leader="none" w:pos="4320" w:val="num"/>
        </w:tabs>
        <w:ind w:hanging="360" w:left="4320"/>
      </w:pPr>
    </w:lvl>
    <w:lvl w:ilvl="5">
      <w:start w:val="1"/>
      <w:numFmt w:val="bullet"/>
      <w:lvlText w:val="■"/>
      <w:lvlJc w:val="left"/>
      <w:pPr>
        <w:tabs>
          <w:tab w:leader="none" w:pos="5040" w:val="num"/>
        </w:tabs>
        <w:ind w:hanging="360" w:left="5040"/>
      </w:pPr>
    </w:lvl>
    <w:lvl w:ilvl="6">
      <w:start w:val="1"/>
      <w:numFmt w:val="bullet"/>
      <w:lvlText w:val="●"/>
      <w:lvlJc w:val="left"/>
      <w:pPr>
        <w:tabs>
          <w:tab w:leader="none" w:pos="5760" w:val="num"/>
        </w:tabs>
        <w:ind w:hanging="360" w:left="5760"/>
      </w:pPr>
    </w:lvl>
    <w:lvl w:ilvl="7">
      <w:start w:val="1"/>
      <w:numFmt w:val="bullet"/>
      <w:lvlText w:val="○"/>
      <w:lvlJc w:val="left"/>
      <w:pPr>
        <w:tabs>
          <w:tab w:leader="none" w:pos="6480" w:val="num"/>
        </w:tabs>
        <w:ind w:hanging="360" w:left="6480"/>
      </w:pPr>
    </w:lvl>
    <w:lvl w:ilvl="8">
      <w:start w:val="1"/>
      <w:numFmt w:val="bullet"/>
      <w:lvlText w:val="■"/>
      <w:lvlJc w:val="left"/>
      <w:pPr>
        <w:tabs>
          <w:tab w:leader="none" w:pos="7200" w:val="num"/>
        </w:tabs>
        <w:ind w:hanging="360" w:left="720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6"/>
  </w:num>
  <w:num w:numId="5">
    <w:abstractNumId w:val="5"/>
  </w:num>
  <w:num w:numId="6">
    <w:abstractNumId w:val="1"/>
  </w:num>
  <w:num w:numId="7">
    <w:abstractNumId w:val="4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pic="http://schemas.openxmlformats.org/drawingml/2006/picture" xmlns:wp14="http://schemas.microsoft.com/office/word/2010/wordprocessingDrawing" xmlns:wpg="http://schemas.microsoft.com/office/word/2010/wordprocessingGroup" xmlns:w14="http://schemas.microsoft.com/office/word/2010/wordml" xmlns:sl="http://schemas.openxmlformats.org/schemaLibrary/2006/main" xmlns:wps="http://schemas.microsoft.com/office/word/2010/wordprocessingShape" xmlns:wp="http://schemas.openxmlformats.org/drawingml/2006/wordprocessingDrawing" xmlns:dgm="http://schemas.openxmlformats.org/drawingml/2006/diagram" xmlns:wpc="http://schemas.microsoft.com/office/word/2010/wordprocessingCanvas" xmlns:a="http://schemas.openxmlformats.org/drawingml/2006/main" xmlns:c="http://schemas.openxmlformats.org/drawingml/2006/chart" xmlns:mc="http://schemas.openxmlformats.org/markup-compatibility/2006" xmlns:m="http://schemas.openxmlformats.org/officeDocument/2006/math" xmlns:o="urn:schemas-microsoft-com:office:office" xmlns:p="http://schemas.openxmlformats.org/presentationml/2006/main" xmlns:s="http://schemas.openxmlformats.org/officeDocument/2006/sharedTypes" xmlns:r="http://schemas.openxmlformats.org/officeDocument/2006/relationships" xmlns:w="http://schemas.openxmlformats.org/wordprocessingml/2006/main" xmlns:v="urn:schemas-microsoft-com:vml">
  <w:zoom w:percent="100"/>
  <w:proofState w:spelling="clean" w:grammar="clean"/>
  <w:defaultTabStop w:val="708"/>
  <w:characterSpacingControl w:val="doNotCompress"/>
  <w:compat/>
  <w:rsids>
    <w:rsidRoot w:val="009A62FD"/>
    <w:rsid w:val="001B5B2E"/>
    <w:rsid w:val="00211F11"/>
    <w:rsid w:val="002B3A42"/>
    <w:rsid w:val="002D1E75"/>
    <w:rsid w:val="006962F9"/>
    <w:rsid w:val="006A4E7A"/>
    <w:rsid w:val="007005E9"/>
    <w:rsid w:val="00727E3D"/>
    <w:rsid w:val="007B7D6F"/>
    <w:rsid w:val="008A7D43"/>
    <w:rsid w:val="00972BDC"/>
    <w:rsid w:val="009A62FD"/>
    <w:rsid w:val="00D66976"/>
    <w:rsid w:val="00D72113"/>
    <w:rsid w:val="00E13ECA"/>
    <w:rsid w:val="00E667AB"/>
    <w:rsid w:val="00F1138C"/>
    <w:rsid w:val="00FC1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2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2FD"/>
    <w:pPr>
      <w:ind w:left="720"/>
      <w:contextualSpacing/>
    </w:pPr>
  </w:style>
  <w:style w:type="character" w:customStyle="1" w:styleId="apple-converted-space">
    <w:name w:val="apple-converted-space"/>
    <w:basedOn w:val="a0"/>
    <w:rsid w:val="007B7D6F"/>
  </w:style>
  <w:style w:type="character" w:styleId="a4">
    <w:name w:val="Emphasis"/>
    <w:basedOn w:val="a0"/>
    <w:uiPriority w:val="20"/>
    <w:qFormat/>
    <w:rsid w:val="007B7D6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5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standalone="yes" ?><Relationships xmlns="http://schemas.openxmlformats.org/package/2006/relationships"><Relationship Id="rId1" Target="settings.xml" Type="http://schemas.openxmlformats.org/officeDocument/2006/relationships/settings"></Relationship><Relationship Id="rId2" Target="numbering.xml" Type="http://schemas.openxmlformats.org/officeDocument/2006/relationships/numbering"></Relationship><Relationship Id="rId3" Target="fontTable.xml" Type="http://schemas.openxmlformats.org/officeDocument/2006/relationships/fontTable"></Relationship><Relationship Id="rId4" Target="webSettings.xml" Type="http://schemas.openxmlformats.org/officeDocument/2006/relationships/webSettings"></Relationship><Relationship Id="rId5" Target="styles.xml" Type="http://schemas.openxmlformats.org/officeDocument/2006/relationships/styles"></Relationship><Relationship Id="rId6" Target="theme/theme1.xml" Type="http://schemas.openxmlformats.org/officeDocument/2006/relationships/theme"></Relationship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455</Words>
  <Characters>2788</Characters>
  <Lines>21</Lines>
  <Paragraphs>6</Paragraphs>
  <TotalTime>57</TotalTime>
  <ScaleCrop>0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0</LinksUpToDate>
  <CharactersWithSpaces>3206</CharactersWithSpaces>
  <SharedDoc>0</SharedDoc>
  <HyperlinksChanged>0</HyperlinksChanged>
  <Application>Microsoft Office Word</Application>
  <AppVersion>12.0000</AppVers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2019-11-05T08:44:00Z</dcterms:created>
  <dcterms:modified xsi:type="dcterms:W3CDTF">2019-11-05T09:42:00Z</dcterms:modified>
</cp:coreProperties>
</file>