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61265B" w:rsidRDefault="00280833" w:rsidP="00FA1858">
      <w:pPr>
        <w:widowControl w:val="0"/>
        <w:autoSpaceDE w:val="0"/>
        <w:autoSpaceDN w:val="0"/>
        <w:adjustRightInd w:val="0"/>
        <w:ind w:firstLine="0"/>
        <w:rPr>
          <w:b/>
          <w:szCs w:val="28"/>
          <w:lang w:val="uk-UA"/>
        </w:rPr>
      </w:pPr>
      <w:r w:rsidRPr="0061265B">
        <w:rPr>
          <w:b/>
          <w:szCs w:val="28"/>
          <w:lang w:val="uk-UA"/>
        </w:rPr>
        <w:t>0</w:t>
      </w:r>
      <w:r w:rsidR="00026034" w:rsidRPr="00026034">
        <w:rPr>
          <w:b/>
          <w:szCs w:val="28"/>
        </w:rPr>
        <w:t>6</w:t>
      </w:r>
      <w:r w:rsidRPr="0061265B">
        <w:rPr>
          <w:b/>
          <w:szCs w:val="28"/>
          <w:lang w:val="uk-UA"/>
        </w:rPr>
        <w:t xml:space="preserve"> березня</w:t>
      </w:r>
      <w:r w:rsidR="005F525B" w:rsidRPr="0061265B">
        <w:rPr>
          <w:b/>
          <w:szCs w:val="28"/>
          <w:lang w:val="uk-UA"/>
        </w:rPr>
        <w:t xml:space="preserve"> </w:t>
      </w:r>
      <w:r w:rsidR="00FA1858" w:rsidRPr="0061265B">
        <w:rPr>
          <w:b/>
          <w:szCs w:val="28"/>
          <w:lang w:val="uk-UA"/>
        </w:rPr>
        <w:t>202</w:t>
      </w:r>
      <w:r w:rsidRPr="0061265B">
        <w:rPr>
          <w:b/>
          <w:szCs w:val="28"/>
          <w:lang w:val="uk-UA"/>
        </w:rPr>
        <w:t>6</w:t>
      </w:r>
      <w:r w:rsidR="00FA1858" w:rsidRPr="0061265B">
        <w:rPr>
          <w:b/>
          <w:szCs w:val="28"/>
          <w:lang w:val="uk-UA"/>
        </w:rPr>
        <w:t xml:space="preserve"> року                                                 </w:t>
      </w:r>
      <w:r w:rsidR="00E70318" w:rsidRPr="0061265B">
        <w:rPr>
          <w:b/>
          <w:szCs w:val="28"/>
          <w:lang w:val="uk-UA"/>
        </w:rPr>
        <w:t xml:space="preserve">                      </w:t>
      </w:r>
      <w:r w:rsidR="00770A73" w:rsidRPr="0061265B">
        <w:rPr>
          <w:b/>
          <w:szCs w:val="28"/>
          <w:lang w:val="uk-UA"/>
        </w:rPr>
        <w:t xml:space="preserve"> </w:t>
      </w:r>
      <w:r w:rsidR="00D11CC2" w:rsidRPr="0061265B">
        <w:rPr>
          <w:b/>
          <w:szCs w:val="28"/>
          <w:lang w:val="uk-UA"/>
        </w:rPr>
        <w:t xml:space="preserve">  </w:t>
      </w:r>
      <w:proofErr w:type="spellStart"/>
      <w:r w:rsidR="00D11CC2" w:rsidRPr="0061265B">
        <w:rPr>
          <w:b/>
          <w:szCs w:val="28"/>
          <w:lang w:val="uk-UA"/>
        </w:rPr>
        <w:t>каб</w:t>
      </w:r>
      <w:proofErr w:type="spellEnd"/>
      <w:r w:rsidR="00D11CC2" w:rsidRPr="0061265B">
        <w:rPr>
          <w:b/>
          <w:szCs w:val="28"/>
          <w:lang w:val="uk-UA"/>
        </w:rPr>
        <w:t>. №307</w:t>
      </w:r>
    </w:p>
    <w:p w:rsidR="008F44F0" w:rsidRPr="0061265B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szCs w:val="28"/>
          <w:lang w:val="uk-UA"/>
        </w:rPr>
      </w:pPr>
      <w:r w:rsidRPr="0061265B">
        <w:rPr>
          <w:b/>
          <w:szCs w:val="28"/>
          <w:lang w:val="uk-UA"/>
        </w:rPr>
        <w:t xml:space="preserve">        </w:t>
      </w:r>
      <w:r w:rsidR="0056368F" w:rsidRPr="0061265B">
        <w:rPr>
          <w:b/>
          <w:szCs w:val="28"/>
          <w:lang w:val="uk-UA"/>
        </w:rPr>
        <w:t>1</w:t>
      </w:r>
      <w:r w:rsidR="00026034" w:rsidRPr="00D75FBD">
        <w:rPr>
          <w:b/>
          <w:szCs w:val="28"/>
        </w:rPr>
        <w:t>1</w:t>
      </w:r>
      <w:r w:rsidR="00FA1858" w:rsidRPr="0061265B">
        <w:rPr>
          <w:b/>
          <w:szCs w:val="28"/>
          <w:lang w:val="uk-UA"/>
        </w:rPr>
        <w:t>:</w:t>
      </w:r>
      <w:r w:rsidR="00026034" w:rsidRPr="00D75FBD">
        <w:rPr>
          <w:b/>
          <w:szCs w:val="28"/>
        </w:rPr>
        <w:t>0</w:t>
      </w:r>
      <w:r w:rsidR="00FA1858" w:rsidRPr="0061265B">
        <w:rPr>
          <w:b/>
          <w:szCs w:val="28"/>
          <w:lang w:val="uk-UA"/>
        </w:rPr>
        <w:t xml:space="preserve">0                                      </w:t>
      </w:r>
      <w:r w:rsidRPr="0061265B">
        <w:rPr>
          <w:b/>
          <w:szCs w:val="28"/>
          <w:lang w:val="uk-UA"/>
        </w:rPr>
        <w:t xml:space="preserve">                                            </w:t>
      </w:r>
      <w:r w:rsidR="00FA1858" w:rsidRPr="0061265B">
        <w:rPr>
          <w:b/>
          <w:szCs w:val="28"/>
          <w:lang w:val="uk-UA"/>
        </w:rPr>
        <w:t xml:space="preserve">        пл. Біржова, 1</w:t>
      </w:r>
    </w:p>
    <w:p w:rsidR="00FA1858" w:rsidRPr="0061265B" w:rsidRDefault="00FA1858" w:rsidP="008F44F0">
      <w:pPr>
        <w:jc w:val="center"/>
        <w:rPr>
          <w:b/>
          <w:szCs w:val="28"/>
          <w:lang w:val="uk-UA"/>
        </w:rPr>
      </w:pPr>
      <w:r w:rsidRPr="0061265B">
        <w:rPr>
          <w:b/>
          <w:szCs w:val="28"/>
          <w:lang w:val="uk-UA"/>
        </w:rPr>
        <w:t>ПОРЯДОК ДЕННИЙ</w:t>
      </w:r>
    </w:p>
    <w:p w:rsidR="000776D6" w:rsidRPr="0061265B" w:rsidRDefault="000776D6" w:rsidP="005A34CD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61265B" w:rsidRPr="0061265B" w:rsidRDefault="0056368F" w:rsidP="0061265B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 w:rsidRPr="0061265B">
        <w:rPr>
          <w:szCs w:val="28"/>
          <w:shd w:val="clear" w:color="auto" w:fill="FFFFFF"/>
          <w:lang w:val="uk-UA"/>
        </w:rPr>
        <w:t xml:space="preserve">Розгляд </w:t>
      </w:r>
      <w:r w:rsidRPr="0061265B">
        <w:rPr>
          <w:szCs w:val="28"/>
          <w:lang w:val="uk-UA"/>
        </w:rPr>
        <w:t>проєкту</w:t>
      </w:r>
      <w:r w:rsidR="0061265B" w:rsidRPr="0061265B">
        <w:rPr>
          <w:szCs w:val="28"/>
          <w:lang w:val="uk-UA"/>
        </w:rPr>
        <w:t xml:space="preserve"> рішення Одеської міської ради</w:t>
      </w:r>
      <w:r w:rsidR="0061265B" w:rsidRPr="0061265B">
        <w:rPr>
          <w:rFonts w:eastAsia="Times New Roman"/>
          <w:szCs w:val="28"/>
          <w:lang w:val="uk-UA" w:eastAsia="ru-RU"/>
        </w:rPr>
        <w:t xml:space="preserve"> «Про надання згоди Комунальному закладу спеціалізованої позашкільної освіти «Комплексна дитячо-юнацька спортивна школа №5» на проведення робіт з капітального ремонту будівлі спортивної школи за адресою: м. Одеса, вул. Михайла Комарова, 4Б».</w:t>
      </w:r>
    </w:p>
    <w:p w:rsidR="0061265B" w:rsidRPr="0061265B" w:rsidRDefault="0061265B" w:rsidP="0061265B">
      <w:pPr>
        <w:pStyle w:val="a3"/>
        <w:shd w:val="clear" w:color="auto" w:fill="FFFFFF"/>
        <w:ind w:left="360" w:firstLine="0"/>
        <w:jc w:val="both"/>
        <w:rPr>
          <w:rFonts w:ascii="Calibri" w:eastAsia="Times New Roman" w:hAnsi="Calibri" w:cs="Calibri"/>
          <w:szCs w:val="28"/>
          <w:lang w:eastAsia="ru-RU"/>
        </w:rPr>
      </w:pPr>
    </w:p>
    <w:p w:rsidR="0061265B" w:rsidRPr="0061265B" w:rsidRDefault="0061265B" w:rsidP="0061265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eastAsia="Times New Roman" w:hAnsi="Calibri" w:cs="Calibri"/>
          <w:szCs w:val="28"/>
          <w:lang w:eastAsia="ru-RU"/>
        </w:rPr>
      </w:pPr>
      <w:r w:rsidRPr="0061265B">
        <w:rPr>
          <w:szCs w:val="28"/>
          <w:shd w:val="clear" w:color="auto" w:fill="FFFFFF"/>
          <w:lang w:val="uk-UA"/>
        </w:rPr>
        <w:t xml:space="preserve">Розгляд </w:t>
      </w:r>
      <w:r w:rsidRPr="0061265B">
        <w:rPr>
          <w:szCs w:val="28"/>
          <w:lang w:val="uk-UA"/>
        </w:rPr>
        <w:t>проєкту рішення Одеської міської ради</w:t>
      </w:r>
      <w:r w:rsidRPr="0061265B">
        <w:rPr>
          <w:rFonts w:eastAsia="Times New Roman"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bdr w:val="none" w:sz="0" w:space="0" w:color="auto" w:frame="1"/>
          <w:lang w:val="uk-UA" w:eastAsia="ru-RU"/>
        </w:rPr>
        <w:t>«</w:t>
      </w:r>
      <w:r w:rsidRPr="0061265B">
        <w:rPr>
          <w:rFonts w:eastAsia="Times New Roman"/>
          <w:szCs w:val="28"/>
          <w:lang w:val="uk-UA" w:eastAsia="ru-RU"/>
        </w:rPr>
        <w:t>Про затвердження статуту Комунального закладу спеціалізованої позашкільної освіти «Комплексна дитячо-юнацька спортивна школа № 7»</w:t>
      </w:r>
      <w:r w:rsidRPr="0061265B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lang w:val="uk-UA" w:eastAsia="ru-RU"/>
        </w:rPr>
        <w:t>у новій</w:t>
      </w:r>
      <w:r w:rsidRPr="0061265B">
        <w:rPr>
          <w:rFonts w:eastAsia="Times New Roman"/>
          <w:b/>
          <w:bCs/>
          <w:szCs w:val="28"/>
          <w:lang w:val="uk-UA" w:eastAsia="ru-RU"/>
        </w:rPr>
        <w:t xml:space="preserve"> </w:t>
      </w:r>
      <w:r w:rsidRPr="0061265B">
        <w:rPr>
          <w:rFonts w:eastAsia="Times New Roman"/>
          <w:szCs w:val="28"/>
          <w:lang w:val="uk-UA" w:eastAsia="ru-RU"/>
        </w:rPr>
        <w:t>редакції»</w:t>
      </w:r>
      <w:r w:rsidRPr="0061265B">
        <w:rPr>
          <w:rFonts w:eastAsia="Times New Roman"/>
          <w:szCs w:val="28"/>
          <w:bdr w:val="none" w:sz="0" w:space="0" w:color="auto" w:frame="1"/>
          <w:lang w:val="uk-UA" w:eastAsia="ru-RU"/>
        </w:rPr>
        <w:t xml:space="preserve"> (додається).</w:t>
      </w:r>
    </w:p>
    <w:p w:rsidR="005A34CD" w:rsidRPr="0061265B" w:rsidRDefault="005A34CD" w:rsidP="00AB7B44">
      <w:pPr>
        <w:pStyle w:val="a3"/>
        <w:ind w:left="360" w:firstLine="0"/>
        <w:jc w:val="both"/>
        <w:rPr>
          <w:i/>
          <w:szCs w:val="28"/>
          <w:lang w:eastAsia="ru-RU"/>
        </w:rPr>
      </w:pPr>
    </w:p>
    <w:p w:rsidR="00770A73" w:rsidRPr="0061265B" w:rsidRDefault="00770A73" w:rsidP="00E64CA5">
      <w:pPr>
        <w:ind w:firstLine="0"/>
        <w:jc w:val="both"/>
        <w:rPr>
          <w:i/>
          <w:sz w:val="24"/>
          <w:szCs w:val="24"/>
          <w:lang w:val="uk-UA" w:eastAsia="ru-RU"/>
        </w:rPr>
      </w:pPr>
      <w:r w:rsidRPr="0061265B">
        <w:rPr>
          <w:b/>
          <w:i/>
          <w:sz w:val="24"/>
          <w:szCs w:val="24"/>
          <w:lang w:val="uk-UA" w:eastAsia="ru-RU"/>
        </w:rPr>
        <w:t>Доповідач:</w:t>
      </w:r>
      <w:r w:rsidR="0033775A" w:rsidRPr="0061265B">
        <w:rPr>
          <w:b/>
          <w:i/>
          <w:sz w:val="24"/>
          <w:szCs w:val="24"/>
          <w:lang w:val="uk-UA" w:eastAsia="ru-RU"/>
        </w:rPr>
        <w:t xml:space="preserve"> </w:t>
      </w:r>
      <w:r w:rsidR="00280833" w:rsidRPr="0061265B">
        <w:rPr>
          <w:i/>
          <w:sz w:val="24"/>
          <w:szCs w:val="24"/>
          <w:lang w:val="uk-UA" w:eastAsia="ru-RU"/>
        </w:rPr>
        <w:t>Мурін Олексій Олегович</w:t>
      </w:r>
      <w:r w:rsidR="00E64CA5" w:rsidRPr="0061265B">
        <w:rPr>
          <w:i/>
          <w:sz w:val="24"/>
          <w:szCs w:val="24"/>
          <w:lang w:val="uk-UA" w:eastAsia="ru-RU"/>
        </w:rPr>
        <w:t xml:space="preserve">- </w:t>
      </w:r>
      <w:r w:rsidR="005A34CD" w:rsidRPr="0061265B">
        <w:rPr>
          <w:i/>
          <w:sz w:val="24"/>
          <w:szCs w:val="24"/>
          <w:lang w:val="uk-UA"/>
        </w:rPr>
        <w:t>в.о.</w:t>
      </w:r>
      <w:r w:rsidR="0056368F" w:rsidRPr="0061265B">
        <w:rPr>
          <w:i/>
          <w:sz w:val="24"/>
          <w:szCs w:val="24"/>
          <w:lang w:val="uk-UA"/>
        </w:rPr>
        <w:t xml:space="preserve"> </w:t>
      </w:r>
      <w:r w:rsidR="00280833" w:rsidRPr="0061265B">
        <w:rPr>
          <w:i/>
          <w:sz w:val="24"/>
          <w:szCs w:val="24"/>
          <w:lang w:val="uk-UA" w:eastAsia="ru-RU"/>
        </w:rPr>
        <w:t xml:space="preserve">начальника управління з фізичної культури та спорту </w:t>
      </w:r>
      <w:r w:rsidR="003E5FEA" w:rsidRPr="0061265B">
        <w:rPr>
          <w:i/>
          <w:sz w:val="24"/>
          <w:szCs w:val="24"/>
          <w:lang w:val="uk-UA" w:eastAsia="ru-RU"/>
        </w:rPr>
        <w:t>Одеської міської ради</w:t>
      </w:r>
    </w:p>
    <w:p w:rsidR="00F11262" w:rsidRPr="000812B7" w:rsidRDefault="00F11262" w:rsidP="00DF2F82">
      <w:pPr>
        <w:ind w:firstLine="0"/>
        <w:jc w:val="both"/>
        <w:rPr>
          <w:szCs w:val="28"/>
          <w:lang w:val="uk-UA"/>
        </w:rPr>
      </w:pPr>
    </w:p>
    <w:p w:rsidR="000605B0" w:rsidRPr="000812B7" w:rsidRDefault="000605B0" w:rsidP="00AB7B44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0812B7">
        <w:rPr>
          <w:szCs w:val="24"/>
          <w:lang w:val="uk-UA"/>
        </w:rPr>
        <w:t>Різне.</w:t>
      </w:r>
    </w:p>
    <w:p w:rsidR="00E704F1" w:rsidRPr="000812B7" w:rsidRDefault="00E704F1" w:rsidP="00E704F1">
      <w:pPr>
        <w:ind w:firstLine="0"/>
        <w:jc w:val="both"/>
        <w:rPr>
          <w:lang w:val="uk-UA"/>
        </w:rPr>
      </w:pPr>
    </w:p>
    <w:p w:rsidR="006B1BC8" w:rsidRPr="000812B7" w:rsidRDefault="006B1BC8" w:rsidP="000605B0">
      <w:pPr>
        <w:ind w:firstLine="0"/>
        <w:jc w:val="both"/>
        <w:rPr>
          <w:sz w:val="24"/>
          <w:szCs w:val="24"/>
          <w:lang w:val="uk-UA"/>
        </w:rPr>
      </w:pPr>
    </w:p>
    <w:p w:rsidR="000605B0" w:rsidRPr="000812B7" w:rsidRDefault="000605B0" w:rsidP="000605B0">
      <w:pPr>
        <w:ind w:firstLine="0"/>
        <w:jc w:val="both"/>
        <w:rPr>
          <w:szCs w:val="28"/>
          <w:lang w:val="uk-UA"/>
        </w:rPr>
      </w:pPr>
      <w:r w:rsidRPr="000812B7">
        <w:rPr>
          <w:szCs w:val="28"/>
          <w:lang w:val="uk-UA"/>
        </w:rPr>
        <w:t xml:space="preserve">Голова комісії                                                               </w:t>
      </w:r>
      <w:r w:rsidRPr="000812B7">
        <w:rPr>
          <w:szCs w:val="28"/>
        </w:rPr>
        <w:t xml:space="preserve">  </w:t>
      </w:r>
      <w:r w:rsidRPr="000812B7">
        <w:rPr>
          <w:szCs w:val="28"/>
          <w:lang w:val="uk-UA"/>
        </w:rPr>
        <w:t xml:space="preserve">            О</w:t>
      </w:r>
      <w:r w:rsidRPr="000812B7">
        <w:rPr>
          <w:szCs w:val="28"/>
        </w:rPr>
        <w:t>лег</w:t>
      </w:r>
      <w:r w:rsidRPr="000812B7">
        <w:rPr>
          <w:szCs w:val="28"/>
          <w:lang w:val="uk-UA"/>
        </w:rPr>
        <w:t xml:space="preserve"> ЕТНАРОВИЧ</w:t>
      </w:r>
    </w:p>
    <w:p w:rsidR="000605B0" w:rsidRPr="000812B7" w:rsidRDefault="000605B0" w:rsidP="00C04128">
      <w:pPr>
        <w:rPr>
          <w:lang w:val="en-US"/>
        </w:rPr>
      </w:pPr>
      <w:r w:rsidRPr="000812B7">
        <w:rPr>
          <w:noProof/>
          <w:lang w:eastAsia="ru-RU"/>
        </w:rPr>
        <w:t xml:space="preserve">                                              </w:t>
      </w:r>
      <w:bookmarkStart w:id="0" w:name="_GoBack"/>
      <w:bookmarkEnd w:id="0"/>
    </w:p>
    <w:sectPr w:rsidR="000605B0" w:rsidRPr="000812B7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1341"/>
    <w:multiLevelType w:val="hybridMultilevel"/>
    <w:tmpl w:val="CF44E280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076EB"/>
    <w:multiLevelType w:val="hybridMultilevel"/>
    <w:tmpl w:val="E2B6081E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82A"/>
    <w:rsid w:val="0001520E"/>
    <w:rsid w:val="00026034"/>
    <w:rsid w:val="000605A5"/>
    <w:rsid w:val="000605B0"/>
    <w:rsid w:val="00063892"/>
    <w:rsid w:val="000776D6"/>
    <w:rsid w:val="000812B7"/>
    <w:rsid w:val="000E5A93"/>
    <w:rsid w:val="000F5436"/>
    <w:rsid w:val="001104F4"/>
    <w:rsid w:val="00152E19"/>
    <w:rsid w:val="00163240"/>
    <w:rsid w:val="001A6620"/>
    <w:rsid w:val="001B3327"/>
    <w:rsid w:val="00271599"/>
    <w:rsid w:val="00272D16"/>
    <w:rsid w:val="00280833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4C186D"/>
    <w:rsid w:val="0056368F"/>
    <w:rsid w:val="005669E9"/>
    <w:rsid w:val="00577171"/>
    <w:rsid w:val="0059019C"/>
    <w:rsid w:val="0059048D"/>
    <w:rsid w:val="005A34CD"/>
    <w:rsid w:val="005B07CC"/>
    <w:rsid w:val="005D50F7"/>
    <w:rsid w:val="005F525B"/>
    <w:rsid w:val="0061265B"/>
    <w:rsid w:val="00615899"/>
    <w:rsid w:val="00656B40"/>
    <w:rsid w:val="0067282A"/>
    <w:rsid w:val="00676082"/>
    <w:rsid w:val="006B1BC8"/>
    <w:rsid w:val="006D6D89"/>
    <w:rsid w:val="006E5DBD"/>
    <w:rsid w:val="00770A73"/>
    <w:rsid w:val="0079183F"/>
    <w:rsid w:val="007C3F3A"/>
    <w:rsid w:val="007D5C6A"/>
    <w:rsid w:val="007F5DA4"/>
    <w:rsid w:val="007F7633"/>
    <w:rsid w:val="0088346F"/>
    <w:rsid w:val="00883486"/>
    <w:rsid w:val="008A613F"/>
    <w:rsid w:val="008B2B81"/>
    <w:rsid w:val="008B448D"/>
    <w:rsid w:val="008C040E"/>
    <w:rsid w:val="008D20B2"/>
    <w:rsid w:val="008D28C1"/>
    <w:rsid w:val="008D2E68"/>
    <w:rsid w:val="008F44F0"/>
    <w:rsid w:val="009069A1"/>
    <w:rsid w:val="00927F84"/>
    <w:rsid w:val="00952B85"/>
    <w:rsid w:val="009645F2"/>
    <w:rsid w:val="00983860"/>
    <w:rsid w:val="009B44E3"/>
    <w:rsid w:val="009E4B5F"/>
    <w:rsid w:val="00A34BB8"/>
    <w:rsid w:val="00A85650"/>
    <w:rsid w:val="00AB7B44"/>
    <w:rsid w:val="00AD3088"/>
    <w:rsid w:val="00B30A2A"/>
    <w:rsid w:val="00B945D8"/>
    <w:rsid w:val="00BE0B4F"/>
    <w:rsid w:val="00BF0856"/>
    <w:rsid w:val="00C04128"/>
    <w:rsid w:val="00C11634"/>
    <w:rsid w:val="00C16114"/>
    <w:rsid w:val="00C330BC"/>
    <w:rsid w:val="00CA5F71"/>
    <w:rsid w:val="00CC7231"/>
    <w:rsid w:val="00CD2167"/>
    <w:rsid w:val="00D11CC2"/>
    <w:rsid w:val="00D75FBD"/>
    <w:rsid w:val="00DA5294"/>
    <w:rsid w:val="00DD2BC2"/>
    <w:rsid w:val="00DE3F3A"/>
    <w:rsid w:val="00DF2F82"/>
    <w:rsid w:val="00E005EE"/>
    <w:rsid w:val="00E26CFB"/>
    <w:rsid w:val="00E372B1"/>
    <w:rsid w:val="00E472A5"/>
    <w:rsid w:val="00E47B7A"/>
    <w:rsid w:val="00E64CA5"/>
    <w:rsid w:val="00E67985"/>
    <w:rsid w:val="00E70318"/>
    <w:rsid w:val="00E704F1"/>
    <w:rsid w:val="00EE6B9E"/>
    <w:rsid w:val="00F11262"/>
    <w:rsid w:val="00F13A06"/>
    <w:rsid w:val="00F52BD8"/>
    <w:rsid w:val="00F61ECD"/>
    <w:rsid w:val="00F762EE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20B97-E906-4461-B3C6-D465718D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  <w:style w:type="paragraph" w:styleId="a8">
    <w:name w:val="Normal (Web)"/>
    <w:basedOn w:val="a"/>
    <w:uiPriority w:val="99"/>
    <w:unhideWhenUsed/>
    <w:rsid w:val="00E64CA5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230F-7371-4BC8-8469-D64FD76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8</cp:revision>
  <cp:lastPrinted>2025-12-08T09:52:00Z</cp:lastPrinted>
  <dcterms:created xsi:type="dcterms:W3CDTF">2026-01-12T13:09:00Z</dcterms:created>
  <dcterms:modified xsi:type="dcterms:W3CDTF">2026-03-05T13:37:00Z</dcterms:modified>
</cp:coreProperties>
</file>