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A0" w:rsidRPr="00EB3480" w:rsidRDefault="00254FA0" w:rsidP="00254FA0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720BFDA3" wp14:editId="510E54B1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4FA0" w:rsidRDefault="00254FA0" w:rsidP="00254FA0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254FA0" w:rsidRDefault="00254FA0" w:rsidP="00254FA0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254FA0" w:rsidRDefault="00254FA0" w:rsidP="00254FA0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254FA0" w:rsidRDefault="00254FA0" w:rsidP="00254FA0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254FA0" w:rsidRDefault="00254FA0" w:rsidP="00254FA0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39"/>
      </w:tblGrid>
      <w:tr w:rsidR="00254FA0" w:rsidTr="00C346FE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254FA0" w:rsidRDefault="00254FA0" w:rsidP="00C346FE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254FA0" w:rsidRDefault="00254FA0" w:rsidP="00C346FE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254FA0" w:rsidRDefault="00254FA0" w:rsidP="00254FA0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254FA0" w:rsidRDefault="00254FA0" w:rsidP="00254FA0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</w:t>
      </w:r>
      <w:r w:rsidRPr="00EA52CE"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</w:t>
      </w:r>
    </w:p>
    <w:p w:rsidR="00254FA0" w:rsidRPr="00EA52CE" w:rsidRDefault="00254FA0" w:rsidP="00254FA0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254FA0" w:rsidRDefault="00254FA0" w:rsidP="00254FA0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 w:rsidRPr="00EA52CE"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</w:t>
      </w:r>
    </w:p>
    <w:p w:rsidR="00254FA0" w:rsidRPr="000E4565" w:rsidRDefault="00254FA0" w:rsidP="00254FA0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254FA0" w:rsidRPr="00EA52CE" w:rsidRDefault="00254FA0" w:rsidP="00254FA0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254FA0" w:rsidRDefault="00254FA0" w:rsidP="00254F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від 25 червня 2024 року</w:t>
      </w:r>
    </w:p>
    <w:p w:rsidR="00254FA0" w:rsidRPr="00EA52CE" w:rsidRDefault="00254FA0" w:rsidP="00254FA0">
      <w:pPr>
        <w:spacing w:after="0"/>
        <w:jc w:val="center"/>
        <w:rPr>
          <w:lang w:val="uk-UA"/>
        </w:rPr>
      </w:pPr>
    </w:p>
    <w:p w:rsidR="00254FA0" w:rsidRPr="00105A43" w:rsidRDefault="00254FA0" w:rsidP="00254F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10.00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254FA0" w:rsidRPr="00105A43" w:rsidRDefault="00254FA0" w:rsidP="00254F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FA0" w:rsidRPr="000E4565" w:rsidRDefault="00254FA0" w:rsidP="00254FA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56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254FA0" w:rsidRDefault="00254FA0" w:rsidP="00254F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254FA0" w:rsidRDefault="00254FA0" w:rsidP="00254F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FA0" w:rsidRDefault="00254FA0" w:rsidP="00254F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254FA0" w:rsidRDefault="00254FA0" w:rsidP="00254F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Корнієнко В.А.</w:t>
      </w:r>
    </w:p>
    <w:p w:rsidR="00254FA0" w:rsidRDefault="00254FA0" w:rsidP="00254FA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FA0" w:rsidRDefault="00254FA0" w:rsidP="00254FA0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ПОРЯДОК ДЕННИЙ</w:t>
      </w:r>
    </w:p>
    <w:p w:rsidR="00254FA0" w:rsidRDefault="00254FA0" w:rsidP="00254FA0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:rsidR="00254FA0" w:rsidRPr="00254FA0" w:rsidRDefault="00254FA0" w:rsidP="00254FA0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254FA0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 xml:space="preserve">Розгляд поправки до ІІ варіанту </w:t>
      </w:r>
      <w:proofErr w:type="spellStart"/>
      <w:r w:rsidRPr="00254FA0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проєкту</w:t>
      </w:r>
      <w:proofErr w:type="spellEnd"/>
      <w:r w:rsidRPr="00254FA0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254FA0">
        <w:rPr>
          <w:rFonts w:ascii="Times New Roman" w:eastAsiaTheme="minorHAnsi" w:hAnsi="Times New Roman" w:cstheme="minorHAnsi"/>
          <w:kern w:val="2"/>
          <w:sz w:val="28"/>
          <w:lang w:val="en-US"/>
          <w14:ligatures w14:val="standardContextual"/>
        </w:rPr>
        <w:t>VIII</w:t>
      </w:r>
      <w:r w:rsidRPr="00254FA0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».</w:t>
      </w:r>
    </w:p>
    <w:p w:rsidR="00254FA0" w:rsidRPr="00254FA0" w:rsidRDefault="00254FA0" w:rsidP="00254FA0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254FA0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Різне</w:t>
      </w:r>
    </w:p>
    <w:p w:rsidR="00254FA0" w:rsidRPr="00254FA0" w:rsidRDefault="00254FA0" w:rsidP="00254FA0">
      <w:pPr>
        <w:suppressAutoHyphens w:val="0"/>
        <w:spacing w:after="0" w:line="240" w:lineRule="auto"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</w:p>
    <w:p w:rsidR="00254FA0" w:rsidRDefault="00254FA0" w:rsidP="00254FA0">
      <w:pPr>
        <w:spacing w:after="0" w:line="240" w:lineRule="auto"/>
        <w:rPr>
          <w:sz w:val="16"/>
          <w:szCs w:val="16"/>
          <w:lang w:val="uk-UA"/>
        </w:rPr>
      </w:pPr>
    </w:p>
    <w:p w:rsidR="00254FA0" w:rsidRPr="00E219C3" w:rsidRDefault="00254FA0" w:rsidP="00254FA0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Перше питання порядку денного. </w:t>
      </w:r>
    </w:p>
    <w:p w:rsidR="00254FA0" w:rsidRPr="00E219C3" w:rsidRDefault="00254FA0" w:rsidP="00254FA0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4FA0" w:rsidRDefault="00254FA0" w:rsidP="00254FA0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219C3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254FA0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Pr="00254FA0">
        <w:rPr>
          <w:rFonts w:ascii="Times New Roman" w:hAnsi="Times New Roman" w:cs="Times New Roman"/>
          <w:bCs/>
          <w:sz w:val="28"/>
          <w:szCs w:val="28"/>
          <w:lang w:val="uk-UA"/>
        </w:rPr>
        <w:tab/>
        <w:t xml:space="preserve">Розгляд поправки до ІІ варіанту </w:t>
      </w:r>
      <w:proofErr w:type="spellStart"/>
      <w:r w:rsidRPr="00254FA0">
        <w:rPr>
          <w:rFonts w:ascii="Times New Roman" w:hAnsi="Times New Roman" w:cs="Times New Roman"/>
          <w:bCs/>
          <w:sz w:val="28"/>
          <w:szCs w:val="28"/>
          <w:lang w:val="uk-UA"/>
        </w:rPr>
        <w:t>проєкту</w:t>
      </w:r>
      <w:proofErr w:type="spellEnd"/>
      <w:r w:rsidRPr="00254F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№ 1639-VIII».</w:t>
      </w:r>
    </w:p>
    <w:p w:rsidR="00254FA0" w:rsidRPr="00E219C3" w:rsidRDefault="00254FA0" w:rsidP="00254F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219C3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E219C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E219C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 w:rsidRPr="00E219C3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E219C3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E219C3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E219C3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E219C3">
        <w:rPr>
          <w:rFonts w:ascii="Times New Roman" w:hAnsi="Times New Roman" w:cs="Times New Roman"/>
          <w:sz w:val="28"/>
          <w:szCs w:val="28"/>
          <w:lang w:val="uk-UA"/>
        </w:rPr>
        <w:t xml:space="preserve"> А.В.,    Куценко І.І.</w:t>
      </w:r>
    </w:p>
    <w:p w:rsidR="00254FA0" w:rsidRPr="00E219C3" w:rsidRDefault="00254FA0" w:rsidP="00254FA0">
      <w:pPr>
        <w:spacing w:after="0"/>
        <w:ind w:firstLine="708"/>
        <w:jc w:val="both"/>
        <w:rPr>
          <w:sz w:val="16"/>
          <w:szCs w:val="16"/>
          <w:lang w:val="uk-UA"/>
        </w:rPr>
      </w:pPr>
      <w:r w:rsidRPr="00E219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E219C3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внесення на чергову сесію Одеської міської ради ІІ варіант проекту рішення </w:t>
      </w:r>
      <w:r w:rsidRPr="00E219C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внесення змін до Міської цільової програми «Здоров’я» на 2024-2026 </w:t>
      </w:r>
      <w:r w:rsidRPr="00E219C3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роки, затвердженої рішенням Одеської міської ради від 29 листопада 2023 року № 1639-VIII»</w:t>
      </w:r>
      <w:r w:rsidRPr="00E219C3">
        <w:rPr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 xml:space="preserve"> з поправкою простійної комісії з питань охорони здоров’я.  </w:t>
      </w:r>
    </w:p>
    <w:p w:rsidR="00254FA0" w:rsidRPr="00E219C3" w:rsidRDefault="00254FA0" w:rsidP="00254FA0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C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254FA0" w:rsidRPr="00E219C3" w:rsidRDefault="00254FA0" w:rsidP="00254FA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19C3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254FA0" w:rsidRPr="00E219C3" w:rsidRDefault="00254FA0" w:rsidP="00254FA0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E219C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54FA0" w:rsidRPr="00E219C3" w:rsidRDefault="00254FA0" w:rsidP="00254FA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219C3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254FA0" w:rsidRPr="00E219C3" w:rsidRDefault="00254FA0" w:rsidP="00254FA0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219C3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254FA0" w:rsidRPr="00941985" w:rsidRDefault="00254FA0" w:rsidP="00254FA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E848CF" w:rsidRDefault="00E848CF" w:rsidP="00254F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8CF" w:rsidRDefault="00E848CF" w:rsidP="00254F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FA0" w:rsidRPr="00A80D52" w:rsidRDefault="00254FA0" w:rsidP="00254FA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D52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>Олексій ЄРЕМИЦЯ</w:t>
      </w:r>
    </w:p>
    <w:p w:rsidR="00254FA0" w:rsidRDefault="00254FA0" w:rsidP="00254FA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54FA0" w:rsidRDefault="00254FA0" w:rsidP="00254FA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254FA0" w:rsidRPr="00E219C3" w:rsidRDefault="00254FA0" w:rsidP="00254FA0">
      <w:pPr>
        <w:rPr>
          <w:lang w:val="uk-UA"/>
        </w:rPr>
      </w:pPr>
    </w:p>
    <w:p w:rsidR="001B5EF3" w:rsidRPr="00254FA0" w:rsidRDefault="001B5EF3">
      <w:pPr>
        <w:rPr>
          <w:lang w:val="uk-UA"/>
        </w:rPr>
      </w:pPr>
    </w:p>
    <w:sectPr w:rsidR="001B5EF3" w:rsidRPr="00254FA0" w:rsidSect="007F63C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AC"/>
    <w:rsid w:val="001B5EF3"/>
    <w:rsid w:val="00254FA0"/>
    <w:rsid w:val="003B48AC"/>
    <w:rsid w:val="004D5194"/>
    <w:rsid w:val="00D5706E"/>
    <w:rsid w:val="00E8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A0"/>
    <w:pPr>
      <w:suppressAutoHyphens/>
    </w:pPr>
    <w:rPr>
      <w:rFonts w:ascii="Calibri" w:eastAsia="Calibri" w:hAnsi="Calibri" w:cs="font23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A0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A0"/>
    <w:pPr>
      <w:suppressAutoHyphens/>
    </w:pPr>
    <w:rPr>
      <w:rFonts w:ascii="Calibri" w:eastAsia="Calibri" w:hAnsi="Calibri" w:cs="font23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FA0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sov16</dc:creator>
  <cp:lastModifiedBy>sov16</cp:lastModifiedBy>
  <cp:revision>2</cp:revision>
  <dcterms:created xsi:type="dcterms:W3CDTF">2024-07-08T09:02:00Z</dcterms:created>
  <dcterms:modified xsi:type="dcterms:W3CDTF">2024-07-08T09:02:00Z</dcterms:modified>
</cp:coreProperties>
</file>